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5BD2" w:rsidRPr="00D800B6" w:rsidRDefault="00D800B6" w:rsidP="00D800B6">
      <w:pPr>
        <w:pStyle w:val="Bezodstpw"/>
        <w:spacing w:line="360" w:lineRule="auto"/>
        <w:ind w:firstLine="708"/>
        <w:rPr>
          <w:rFonts w:ascii="Times New Roman" w:hAnsi="Times New Roman"/>
          <w:i/>
          <w:sz w:val="28"/>
          <w:szCs w:val="28"/>
          <w:u w:val="single"/>
        </w:rPr>
      </w:pPr>
      <w:r w:rsidRPr="00620D06">
        <w:rPr>
          <w:rFonts w:ascii="Times New Roman" w:hAnsi="Times New Roman"/>
          <w:i/>
          <w:sz w:val="28"/>
          <w:szCs w:val="28"/>
          <w:u w:val="single"/>
        </w:rPr>
        <w:t>Dla uczczenia Międzynarodowego Dnia Kobiet</w:t>
      </w:r>
      <w:r>
        <w:rPr>
          <w:rFonts w:ascii="Times New Roman" w:hAnsi="Times New Roman"/>
          <w:i/>
          <w:sz w:val="28"/>
          <w:szCs w:val="28"/>
          <w:u w:val="single"/>
        </w:rPr>
        <w:t xml:space="preserve">  </w:t>
      </w:r>
      <w:r w:rsidR="00505BD2" w:rsidRPr="00620D06">
        <w:rPr>
          <w:rFonts w:ascii="Times New Roman" w:hAnsi="Times New Roman"/>
          <w:b/>
          <w:sz w:val="32"/>
          <w:szCs w:val="32"/>
        </w:rPr>
        <w:t>Robotnice PZPW Nr 34 deklarują</w:t>
      </w:r>
      <w:r w:rsidR="008C25E7">
        <w:rPr>
          <w:rFonts w:ascii="Times New Roman" w:hAnsi="Times New Roman"/>
          <w:b/>
          <w:sz w:val="32"/>
          <w:szCs w:val="32"/>
        </w:rPr>
        <w:t xml:space="preserve"> </w:t>
      </w:r>
      <w:r w:rsidR="00505BD2" w:rsidRPr="00620D06">
        <w:rPr>
          <w:rFonts w:ascii="Times New Roman" w:hAnsi="Times New Roman"/>
          <w:b/>
          <w:sz w:val="32"/>
          <w:szCs w:val="32"/>
        </w:rPr>
        <w:t>podnieść produkcję „primy”do 100 proc.</w:t>
      </w:r>
    </w:p>
    <w:p w:rsidR="008C25E7" w:rsidRDefault="008C25E7" w:rsidP="00505BD2">
      <w:pPr>
        <w:pStyle w:val="Bezodstpw"/>
        <w:spacing w:line="360" w:lineRule="auto"/>
        <w:ind w:firstLine="708"/>
        <w:jc w:val="center"/>
        <w:rPr>
          <w:rFonts w:ascii="Times New Roman" w:hAnsi="Times New Roman"/>
          <w:b/>
          <w:sz w:val="32"/>
          <w:szCs w:val="32"/>
        </w:rPr>
      </w:pPr>
    </w:p>
    <w:p w:rsidR="00505BD2" w:rsidRPr="00620D06" w:rsidRDefault="00505BD2" w:rsidP="00505BD2">
      <w:pPr>
        <w:pStyle w:val="Bezodstpw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20D06">
        <w:rPr>
          <w:rFonts w:ascii="Times New Roman" w:hAnsi="Times New Roman"/>
          <w:sz w:val="24"/>
          <w:szCs w:val="24"/>
        </w:rPr>
        <w:t xml:space="preserve">Apel włókniarek z PZPB im. Józefa Stalina w Łodzi, wzywający do uczczenia Międzynarodowego Dnia Kobiet wzmożoną pracą, znajduje coraz liczniejszy oddźwięk wśród robotnic i wieśniaczek. </w:t>
      </w:r>
    </w:p>
    <w:p w:rsidR="00505BD2" w:rsidRPr="00620D06" w:rsidRDefault="00505BD2" w:rsidP="00505BD2">
      <w:pPr>
        <w:pStyle w:val="Bezodstpw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20D06">
        <w:rPr>
          <w:rFonts w:ascii="Times New Roman" w:hAnsi="Times New Roman"/>
          <w:sz w:val="24"/>
          <w:szCs w:val="24"/>
        </w:rPr>
        <w:t>Robotnice przędzalni juty PZPL nr 8 w Częstochowie, postanowiły zmniejszyć ilość odpadków przędzy o 5 proc. Załoga szwal</w:t>
      </w:r>
      <w:r w:rsidR="00E97FD0">
        <w:rPr>
          <w:rFonts w:ascii="Times New Roman" w:hAnsi="Times New Roman"/>
          <w:sz w:val="24"/>
          <w:szCs w:val="24"/>
        </w:rPr>
        <w:t>ni ustaliła osiągnąć 100 proc. p</w:t>
      </w:r>
      <w:r w:rsidRPr="00620D06">
        <w:rPr>
          <w:rFonts w:ascii="Times New Roman" w:hAnsi="Times New Roman"/>
          <w:sz w:val="24"/>
          <w:szCs w:val="24"/>
        </w:rPr>
        <w:t xml:space="preserve">rodukcji I gatunku. </w:t>
      </w:r>
    </w:p>
    <w:p w:rsidR="00505BD2" w:rsidRPr="00620D06" w:rsidRDefault="00505BD2" w:rsidP="00505BD2">
      <w:pPr>
        <w:pStyle w:val="Bezodstpw"/>
        <w:spacing w:line="36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 w:rsidRPr="00620D06">
        <w:rPr>
          <w:rFonts w:ascii="Times New Roman" w:hAnsi="Times New Roman"/>
          <w:sz w:val="24"/>
          <w:szCs w:val="24"/>
        </w:rPr>
        <w:t>*</w:t>
      </w:r>
    </w:p>
    <w:p w:rsidR="00505BD2" w:rsidRPr="00620D06" w:rsidRDefault="00505BD2" w:rsidP="00505BD2">
      <w:pPr>
        <w:pStyle w:val="Bezodstpw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20D06">
        <w:rPr>
          <w:rFonts w:ascii="Times New Roman" w:hAnsi="Times New Roman"/>
          <w:sz w:val="24"/>
          <w:szCs w:val="24"/>
        </w:rPr>
        <w:t>Podniesienie produkcji primy do 100 proc. uchwaliły robotnice PZPW nr 34 w Białymstoku Oddział nr 2. Jednocześnie zobowiązały się one do zmniejszenia ilości odpadków do minimum.</w:t>
      </w:r>
    </w:p>
    <w:p w:rsidR="00505BD2" w:rsidRPr="00620D06" w:rsidRDefault="00505BD2" w:rsidP="00505BD2">
      <w:pPr>
        <w:pStyle w:val="Bezodstpw"/>
        <w:spacing w:line="36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 w:rsidRPr="00620D06">
        <w:rPr>
          <w:rFonts w:ascii="Times New Roman" w:hAnsi="Times New Roman"/>
          <w:sz w:val="24"/>
          <w:szCs w:val="24"/>
        </w:rPr>
        <w:t>*</w:t>
      </w:r>
    </w:p>
    <w:p w:rsidR="00505BD2" w:rsidRPr="00620D06" w:rsidRDefault="00505BD2" w:rsidP="00505BD2">
      <w:pPr>
        <w:pStyle w:val="Bezodstpw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20D06">
        <w:rPr>
          <w:rFonts w:ascii="Times New Roman" w:hAnsi="Times New Roman"/>
          <w:sz w:val="24"/>
          <w:szCs w:val="24"/>
        </w:rPr>
        <w:t>Na masowym zebraniu w Ursusie przodownice pracy postanowiły przekroczyć dotychczasowe rekordy. Wielokrotna przodownica Kuran, zobowiązała się podnieść wydajność z 214 proc. do 250 proc.</w:t>
      </w:r>
    </w:p>
    <w:p w:rsidR="00505BD2" w:rsidRDefault="00505BD2" w:rsidP="00505BD2">
      <w:pPr>
        <w:pStyle w:val="Bezodstpw"/>
        <w:spacing w:line="360" w:lineRule="auto"/>
        <w:ind w:firstLine="708"/>
        <w:jc w:val="center"/>
        <w:rPr>
          <w:sz w:val="24"/>
          <w:szCs w:val="24"/>
        </w:rPr>
      </w:pPr>
      <w:r w:rsidRPr="00620D06">
        <w:rPr>
          <w:sz w:val="24"/>
          <w:szCs w:val="24"/>
        </w:rPr>
        <w:t>*</w:t>
      </w:r>
    </w:p>
    <w:p w:rsidR="00077960" w:rsidRDefault="00077960" w:rsidP="00E53430">
      <w:pPr>
        <w:pStyle w:val="Bezodstpw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77960">
        <w:rPr>
          <w:rFonts w:ascii="Times New Roman" w:hAnsi="Times New Roman"/>
          <w:sz w:val="24"/>
          <w:szCs w:val="24"/>
        </w:rPr>
        <w:t xml:space="preserve">Robotnice </w:t>
      </w:r>
      <w:r>
        <w:rPr>
          <w:rFonts w:ascii="Times New Roman" w:hAnsi="Times New Roman"/>
          <w:sz w:val="24"/>
          <w:szCs w:val="24"/>
        </w:rPr>
        <w:t xml:space="preserve">Fabryki Papieru w Jeziornie, przystąpiły do współzawodnictwa długofalowego. Zobowiązały się one wykonać plan roczny przed terminem. Zeszyciarki uchwaliły </w:t>
      </w:r>
      <w:r w:rsidR="00855E0F">
        <w:rPr>
          <w:rFonts w:ascii="Times New Roman" w:hAnsi="Times New Roman"/>
          <w:sz w:val="24"/>
          <w:szCs w:val="24"/>
        </w:rPr>
        <w:t>podwyższyć produ</w:t>
      </w:r>
      <w:r w:rsidR="00E53430">
        <w:rPr>
          <w:rFonts w:ascii="Times New Roman" w:hAnsi="Times New Roman"/>
          <w:sz w:val="24"/>
          <w:szCs w:val="24"/>
        </w:rPr>
        <w:t>kcję zeszytów o 2.000 dziennie. Pracownice wykańczalni zobowiązały się wykończyć plan roczny w ciągu 11 miesięcy.</w:t>
      </w:r>
    </w:p>
    <w:p w:rsidR="00E53430" w:rsidRDefault="00E53430" w:rsidP="00E53430">
      <w:pPr>
        <w:pStyle w:val="Bezodstpw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Podobne zobowiązania podjęły pracownice Krakowskich Zakładów Graficznych. Kilkaset robotnic zobowiązało się podnieść normę o 10 proc. </w:t>
      </w:r>
    </w:p>
    <w:p w:rsidR="00E53430" w:rsidRDefault="00E53430" w:rsidP="00E53430">
      <w:pPr>
        <w:pStyle w:val="Bezodstpw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 wykonania normy w 130 proc. </w:t>
      </w:r>
      <w:r w:rsidR="00E97FD0"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obowiązały się robotnice zakładów „Metalotechnika” w Krakowie.</w:t>
      </w:r>
    </w:p>
    <w:p w:rsidR="00E53430" w:rsidRDefault="00E53430" w:rsidP="00E53430">
      <w:pPr>
        <w:pStyle w:val="Bezodstpw"/>
        <w:spacing w:line="36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</w:t>
      </w:r>
    </w:p>
    <w:p w:rsidR="00E53430" w:rsidRDefault="00E53430" w:rsidP="00E97FD0">
      <w:pPr>
        <w:pStyle w:val="Bezodstpw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Kobiety wiejskie w pow. Sokołów Podlaski uchwaliły zorganizować 6 grup hodowców trzody chlewnej</w:t>
      </w:r>
      <w:r w:rsidR="001C2790">
        <w:rPr>
          <w:rFonts w:ascii="Times New Roman" w:hAnsi="Times New Roman"/>
          <w:sz w:val="24"/>
          <w:szCs w:val="24"/>
        </w:rPr>
        <w:t>, 2 grupy hodowców drobiu oraz 4 grupy dostawców mleka. Podobne zobowiązania podjęły członkinie koła gospodyń w Wierzbicy w pow. pułtuskim, w Czersku, pow. grójecki,</w:t>
      </w:r>
      <w:r w:rsidR="00E97FD0">
        <w:rPr>
          <w:rFonts w:ascii="Times New Roman" w:hAnsi="Times New Roman"/>
          <w:sz w:val="24"/>
          <w:szCs w:val="24"/>
        </w:rPr>
        <w:t xml:space="preserve"> i w licznych innych miejscowościach woj. warszawskiego. </w:t>
      </w:r>
    </w:p>
    <w:p w:rsidR="00E97FD0" w:rsidRPr="00077960" w:rsidRDefault="00E97FD0" w:rsidP="00E97FD0">
      <w:pPr>
        <w:pStyle w:val="Bezodstpw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 zobowiązaniach produkcyjnych kobiet wiejskich donoszą również z woj. olsztyńskiego i rzeszowskiego. </w:t>
      </w:r>
    </w:p>
    <w:sectPr w:rsidR="00E97FD0" w:rsidRPr="00077960" w:rsidSect="00D250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05BD2"/>
    <w:rsid w:val="00077960"/>
    <w:rsid w:val="001C2790"/>
    <w:rsid w:val="00505BD2"/>
    <w:rsid w:val="00855E0F"/>
    <w:rsid w:val="008C25E7"/>
    <w:rsid w:val="008D0E80"/>
    <w:rsid w:val="00A1405B"/>
    <w:rsid w:val="00D2501F"/>
    <w:rsid w:val="00D800B6"/>
    <w:rsid w:val="00E53430"/>
    <w:rsid w:val="00E97F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2501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505BD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0E982-A192-4695-8E5E-0A43951AB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255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2014-01-20T14:53:00Z</dcterms:created>
  <dcterms:modified xsi:type="dcterms:W3CDTF">2015-01-18T21:49:00Z</dcterms:modified>
</cp:coreProperties>
</file>