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4049" w:rsidRPr="00BC17DF" w:rsidRDefault="00D74049" w:rsidP="00896841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BC17DF">
        <w:rPr>
          <w:rFonts w:ascii="Times New Roman" w:hAnsi="Times New Roman"/>
          <w:b/>
          <w:sz w:val="28"/>
          <w:szCs w:val="28"/>
        </w:rPr>
        <w:t>Kobiety w szeregach ORMO</w:t>
      </w:r>
      <w:r w:rsidR="000903A7" w:rsidRPr="00BC17DF">
        <w:rPr>
          <w:rFonts w:ascii="Times New Roman" w:hAnsi="Times New Roman"/>
          <w:b/>
          <w:sz w:val="28"/>
          <w:szCs w:val="28"/>
        </w:rPr>
        <w:t xml:space="preserve"> </w:t>
      </w:r>
      <w:r w:rsidRPr="00BC17DF">
        <w:rPr>
          <w:rFonts w:ascii="Times New Roman" w:hAnsi="Times New Roman"/>
          <w:b/>
          <w:sz w:val="28"/>
          <w:szCs w:val="28"/>
        </w:rPr>
        <w:t>podejmują zobowiązania</w:t>
      </w:r>
      <w:r w:rsidR="000903A7" w:rsidRPr="00BC17DF">
        <w:rPr>
          <w:rFonts w:ascii="Times New Roman" w:hAnsi="Times New Roman"/>
          <w:b/>
          <w:sz w:val="28"/>
          <w:szCs w:val="28"/>
        </w:rPr>
        <w:t xml:space="preserve"> </w:t>
      </w:r>
      <w:r w:rsidRPr="00BC17DF">
        <w:rPr>
          <w:rFonts w:ascii="Times New Roman" w:hAnsi="Times New Roman"/>
          <w:b/>
          <w:sz w:val="28"/>
          <w:szCs w:val="28"/>
        </w:rPr>
        <w:t>dla uczczenia swego święta</w:t>
      </w:r>
    </w:p>
    <w:p w:rsidR="00E362F8" w:rsidRPr="00896841" w:rsidRDefault="00E362F8" w:rsidP="00896841">
      <w:pPr>
        <w:spacing w:line="36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:rsidR="00D74049" w:rsidRPr="00896841" w:rsidRDefault="00D74049" w:rsidP="00896841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96841">
        <w:rPr>
          <w:rFonts w:ascii="Times New Roman" w:hAnsi="Times New Roman"/>
          <w:sz w:val="24"/>
          <w:szCs w:val="24"/>
        </w:rPr>
        <w:t>W szeregach ORMO w woj. śląsko-dąbrowskim pełni służbę kilkaset kobiet. Są to przeważnie robotnice-przodownice pracy oraz kobiety wiejskie, która poza pracą zawodową i obowiązkami rodzinnymi biorą czynny udział w walce o utrzymanie ładu i bezpieczeństwa w kraju.</w:t>
      </w:r>
    </w:p>
    <w:p w:rsidR="00D74049" w:rsidRPr="00896841" w:rsidRDefault="00D74049" w:rsidP="00896841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96841">
        <w:rPr>
          <w:rFonts w:ascii="Times New Roman" w:hAnsi="Times New Roman"/>
          <w:sz w:val="24"/>
          <w:szCs w:val="24"/>
        </w:rPr>
        <w:t>Dla uczczenia Międzynarodowego Dnia Kobiet, członkinie ORMO zobowiązały się rozszerzyć akcję opiekuńczą nad dziećmi pozbawionymi opieki rodzicielskiej.</w:t>
      </w:r>
    </w:p>
    <w:p w:rsidR="00D74049" w:rsidRPr="00896841" w:rsidRDefault="00D74049" w:rsidP="00896841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96841">
        <w:rPr>
          <w:rFonts w:ascii="Times New Roman" w:hAnsi="Times New Roman"/>
          <w:sz w:val="24"/>
          <w:szCs w:val="24"/>
        </w:rPr>
        <w:t>Na odcinku kulturalno – oświatowym zobowiązano się do uaktywnienia istniejących przy świetlicach ORMO amatorskich zespołów teatralnych, chóralnych itp. Członkinie ORMO we wsi wezmą aktywny udział w akcji „H”.</w:t>
      </w:r>
    </w:p>
    <w:p w:rsidR="00D74049" w:rsidRPr="00896841" w:rsidRDefault="00D74049" w:rsidP="00896841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96841">
        <w:rPr>
          <w:rFonts w:ascii="Times New Roman" w:hAnsi="Times New Roman"/>
          <w:sz w:val="24"/>
          <w:szCs w:val="24"/>
        </w:rPr>
        <w:t>Żony funkcjonariuszy MO oraz pracownice Wojewódzkiej Komendy MO podjęły zobowiązania dla uczczenia Międzynarodowego Dnia Kobiet.</w:t>
      </w:r>
    </w:p>
    <w:p w:rsidR="00D74049" w:rsidRPr="00896841" w:rsidRDefault="00D74049" w:rsidP="00896841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96841">
        <w:rPr>
          <w:rFonts w:ascii="Times New Roman" w:hAnsi="Times New Roman"/>
          <w:sz w:val="24"/>
          <w:szCs w:val="24"/>
        </w:rPr>
        <w:t>M. in. postanowiono otoczyć opieka około 100 wdów i sierot po poległych i zmarłych funkcjonariuszach MO i ORMO. Wdowy kierowane będą na kursy zawodowe, a po przeszkoleniu – do pracy. We wszystkich kołach Ligi Kobiet przy placówkach MO i ORMO zostaną założone sekcje opieki nad matką i dzieckiem. Zobowiązania na odcinku kulturalno-oświatowym obejmują m. in. ożywienie pracy świetlic MO i ORMO, droga organizowania sekcji oświatowych, teatralnych itp.</w:t>
      </w:r>
    </w:p>
    <w:p w:rsidR="00BA701B" w:rsidRPr="00896841" w:rsidRDefault="00BA701B" w:rsidP="00896841">
      <w:pPr>
        <w:spacing w:line="360" w:lineRule="auto"/>
        <w:rPr>
          <w:rFonts w:ascii="Times New Roman" w:hAnsi="Times New Roman"/>
          <w:sz w:val="24"/>
          <w:szCs w:val="24"/>
        </w:rPr>
      </w:pPr>
    </w:p>
    <w:sectPr w:rsidR="00BA701B" w:rsidRPr="00896841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D74049"/>
    <w:rsid w:val="000903A7"/>
    <w:rsid w:val="00505281"/>
    <w:rsid w:val="00710C8F"/>
    <w:rsid w:val="00896841"/>
    <w:rsid w:val="009B3E79"/>
    <w:rsid w:val="00B85FCE"/>
    <w:rsid w:val="00BA701B"/>
    <w:rsid w:val="00BC17DF"/>
    <w:rsid w:val="00D74049"/>
    <w:rsid w:val="00E362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D74049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1098</Characters>
  <Application>Microsoft Office Word</Application>
  <DocSecurity>0</DocSecurity>
  <Lines>9</Lines>
  <Paragraphs>2</Paragraphs>
  <ScaleCrop>false</ScaleCrop>
  <Company>Hewlett-Packard</Company>
  <LinksUpToDate>false</LinksUpToDate>
  <CharactersWithSpaces>1279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5</cp:revision>
  <dcterms:created xsi:type="dcterms:W3CDTF">2014-01-13T16:47:00Z</dcterms:created>
  <dcterms:modified xsi:type="dcterms:W3CDTF">2015-01-23T12:56:00Z</dcterms:modified>
</cp:coreProperties>
</file>